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1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:rsidR="00884981" w:rsidRDefault="00884981">
      <w:pPr>
        <w:rPr>
          <w:rFonts w:ascii="PT Astra Serif" w:hAnsi="PT Astra Serif"/>
          <w:sz w:val="28"/>
          <w:szCs w:val="28"/>
        </w:rPr>
      </w:pPr>
    </w:p>
    <w:p w:rsidR="00884981" w:rsidRDefault="00884981">
      <w:pPr>
        <w:rPr>
          <w:rFonts w:ascii="PT Astra Serif" w:hAnsi="PT Astra Serif"/>
          <w:sz w:val="28"/>
          <w:szCs w:val="28"/>
        </w:rPr>
      </w:pPr>
    </w:p>
    <w:p w:rsidR="00884981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884981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транс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фертов из областного бюджета местным бюджетам на 2026 год и на плановый период 2027 и 2028 годов</w:t>
      </w:r>
    </w:p>
    <w:p w:rsidR="00884981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4981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7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>
        <w:trPr>
          <w:tblHeader/>
        </w:trPr>
        <w:tc>
          <w:tcPr>
            <w:tcW w:w="4253" w:type="dxa"/>
          </w:tcPr>
          <w:p w:rsidR="00884981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884981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884981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>
        <w:trPr>
          <w:tblHeader/>
        </w:trPr>
        <w:tc>
          <w:tcPr>
            <w:tcW w:w="4253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884981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59464497,4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50747349,5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49473461,3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14196018,3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5095638,0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3096461,9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3799785,4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тровозв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сового года)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едерального проекта)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Pr="0025260C" w:rsidRDefault="0025260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бесплатного горячего п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обучающихся, получающих начал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ное общее образование в гос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и муниципальных обр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зовательных </w:t>
            </w:r>
            <w:proofErr w:type="gramStart"/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организациях</w:t>
            </w:r>
            <w:proofErr w:type="gramEnd"/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(муниц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пальные образов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тельные организ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беспечение нас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834604,9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349159,4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58641,9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детских и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10029,1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туры (государственная поддержка лучших сельских учреждений культ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центра города на территории муниципального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региональных и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ские культурно-просветительские це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:rsidR="00884981" w:rsidRDefault="008849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:rsidR="00884981" w:rsidRDefault="008849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среди библиотек для выявления лу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Я5 53492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риалов для детских школ искусств по видам искусств и профессиональных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организаций)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Обеспечение деятельности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2053961,1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усственные доро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роприятий, не относящихся к кап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ственного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 муниципального упра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2928689,4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145246,7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146124,0</w:t>
            </w:r>
          </w:p>
        </w:tc>
      </w:tr>
      <w:tr w:rsidR="00884981">
        <w:trPr>
          <w:trHeight w:val="200"/>
        </w:trPr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сохранности воинских захоронений на территории 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05 R2030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комфортной городской ср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933055,7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ектами инженерной инфраструкт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щим на сельских тер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риториях,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32867182,2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34302973,6</w:t>
            </w:r>
          </w:p>
        </w:tc>
      </w:tr>
      <w:tr w:rsidR="00884981">
        <w:tc>
          <w:tcPr>
            <w:tcW w:w="4253" w:type="dxa"/>
            <w:tcBorders>
              <w:bottom w:val="single" w:sz="4" w:space="0" w:color="000000"/>
            </w:tcBorders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вания в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Саратовской области»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32413478,6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33797517,5</w:t>
            </w:r>
          </w:p>
        </w:tc>
      </w:tr>
      <w:tr w:rsidR="00884981">
        <w:trPr>
          <w:trHeight w:val="276"/>
        </w:trPr>
        <w:tc>
          <w:tcPr>
            <w:tcW w:w="4253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84981" w:rsidRDefault="0088498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84981" w:rsidRDefault="0088498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84981" w:rsidRDefault="0088498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84981" w:rsidRDefault="0088498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84981" w:rsidRDefault="0088498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84981">
        <w:tc>
          <w:tcPr>
            <w:tcW w:w="4253" w:type="dxa"/>
            <w:tcBorders>
              <w:top w:val="none" w:sz="4" w:space="0" w:color="000000"/>
            </w:tcBorders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tcBorders>
              <w:top w:val="none" w:sz="4" w:space="0" w:color="000000"/>
            </w:tcBorders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tcBorders>
              <w:top w:val="none" w:sz="4" w:space="0" w:color="000000"/>
            </w:tcBorders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tcBorders>
              <w:top w:val="none" w:sz="4" w:space="0" w:color="000000"/>
            </w:tcBorders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tcBorders>
              <w:top w:val="none" w:sz="4" w:space="0" w:color="000000"/>
            </w:tcBorders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оциальному страхованию в государственные вн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детьми, 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Частичное финансирование 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расходов на присмотр и уход за детьми дошкольного возраста в муниципальных образов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ление органами местного самоуправления государственных полномочий по организации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среднего общего образования, по предоставлению компенсации стоим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ечении,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зующих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884981" w:rsidRDefault="00884981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140223,3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148483,0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ого бюджета, областным государственным автоно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155640,3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99315,7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с жи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6840267,9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7018188,3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6923451,9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2020091,9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1692577,6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ельных организаций и профессиональных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за присмотр и уход за детьми дошкол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направленностей, а 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енно-научной и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ми)</w:t>
            </w:r>
            <w:proofErr w:type="gramEnd"/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етских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1 3 03 79290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данам по оплате обучения в професс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ональных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:rsidR="00884981" w:rsidRDefault="0088498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884981" w:rsidRDefault="008849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209729,5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Pr="0025260C" w:rsidRDefault="0025260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526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37427,0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ское оснащение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3576664,5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4505531,6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4988873,2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местного знач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городских округов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268580,0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ганами местного самоуправления, и в сетевых изданиях данных печатных средств массовой информации,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884981" w:rsidRDefault="00884981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884981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крупне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 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_GoBack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по результатам проведения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практика работы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 w:rsidP="002526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«Молодежная п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:rsidR="00884981" w:rsidRDefault="0025260C" w:rsidP="002526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84981" w:rsidRDefault="0025260C" w:rsidP="002526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bookmarkEnd w:id="1"/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проектов в сфере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263191,1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струкции и модернизации объектов водоснабжения и водоотведения в рамках концессионного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соглашения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884981">
        <w:tc>
          <w:tcPr>
            <w:tcW w:w="4253" w:type="dxa"/>
            <w:vAlign w:val="bottom"/>
          </w:tcPr>
          <w:p w:rsidR="00884981" w:rsidRDefault="0025260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884981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884981" w:rsidRDefault="002526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884981" w:rsidRDefault="00884981">
      <w:pPr>
        <w:rPr>
          <w:rFonts w:ascii="PT Astra Serif" w:hAnsi="PT Astra Serif"/>
        </w:rPr>
      </w:pPr>
    </w:p>
    <w:p w:rsidR="00884981" w:rsidRDefault="00884981">
      <w:pPr>
        <w:rPr>
          <w:rFonts w:ascii="PT Astra Serif" w:hAnsi="PT Astra Serif"/>
        </w:rPr>
      </w:pPr>
    </w:p>
    <w:p w:rsidR="00884981" w:rsidRDefault="00884981">
      <w:pPr>
        <w:rPr>
          <w:rFonts w:ascii="PT Astra Serif" w:hAnsi="PT Astra Serif"/>
          <w:lang w:val="en-US"/>
        </w:rPr>
      </w:pPr>
    </w:p>
    <w:sectPr w:rsidR="00884981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81" w:rsidRDefault="0025260C">
      <w:r>
        <w:separator/>
      </w:r>
    </w:p>
  </w:endnote>
  <w:endnote w:type="continuationSeparator" w:id="0">
    <w:p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81" w:rsidRDefault="0025260C">
      <w:r>
        <w:separator/>
      </w:r>
    </w:p>
  </w:footnote>
  <w:footnote w:type="continuationSeparator" w:id="0">
    <w:p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:rsidR="00884981" w:rsidRDefault="0025260C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15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4981" w:rsidRDefault="0088498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25260C"/>
    <w:rsid w:val="0088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BF143-D19B-44D7-A0B6-D4016A7BF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4042</Words>
  <Characters>23040</Characters>
  <Application>Microsoft Office Word</Application>
  <DocSecurity>0</DocSecurity>
  <Lines>192</Lines>
  <Paragraphs>54</Paragraphs>
  <ScaleCrop>false</ScaleCrop>
  <Company/>
  <LinksUpToDate>false</LinksUpToDate>
  <CharactersWithSpaces>27028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48</cp:revision>
  <dcterms:created xsi:type="dcterms:W3CDTF">2023-12-27T07:21:00Z</dcterms:created>
  <dcterms:modified xsi:type="dcterms:W3CDTF">2025-12-09T10:31:00Z</dcterms:modified>
</cp:coreProperties>
</file>